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40A3" w14:textId="77777777" w:rsidR="00736C23" w:rsidRDefault="00736C23" w:rsidP="00736C23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</w:t>
      </w:r>
      <w:r>
        <w:rPr>
          <w:rFonts w:ascii="仿宋_GB2312" w:eastAsia="仿宋_GB2312" w:hAnsi="仿宋_GB2312"/>
          <w:sz w:val="32"/>
        </w:rPr>
        <w:t>4</w:t>
      </w:r>
    </w:p>
    <w:p w14:paraId="6160785E" w14:textId="77777777" w:rsidR="00736C23" w:rsidRDefault="00736C23" w:rsidP="00736C23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</w:rPr>
      </w:pPr>
    </w:p>
    <w:p w14:paraId="4CF68F1B" w14:textId="77777777" w:rsidR="00736C23" w:rsidRDefault="00AC673E" w:rsidP="00736C2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 w:hint="eastAsia"/>
          <w:sz w:val="44"/>
        </w:rPr>
        <w:t>x</w:t>
      </w:r>
      <w:r>
        <w:rPr>
          <w:rFonts w:ascii="方正小标宋简体" w:eastAsia="方正小标宋简体" w:hAnsi="方正小标宋简体"/>
          <w:sz w:val="44"/>
        </w:rPr>
        <w:t>x</w:t>
      </w:r>
      <w:r>
        <w:rPr>
          <w:rFonts w:ascii="方正小标宋简体" w:eastAsia="方正小标宋简体" w:hAnsi="方正小标宋简体" w:hint="eastAsia"/>
          <w:sz w:val="44"/>
        </w:rPr>
        <w:t>学院</w:t>
      </w:r>
      <w:r w:rsidR="0007497B">
        <w:rPr>
          <w:rFonts w:ascii="方正小标宋简体" w:eastAsia="方正小标宋简体" w:hAnsi="方正小标宋简体" w:hint="eastAsia"/>
          <w:sz w:val="44"/>
        </w:rPr>
        <w:t>清查工作总结</w:t>
      </w:r>
      <w:r w:rsidR="00736C23">
        <w:rPr>
          <w:rFonts w:ascii="方正小标宋简体" w:eastAsia="方正小标宋简体" w:hAnsi="方正小标宋简体" w:hint="eastAsia"/>
          <w:sz w:val="44"/>
        </w:rPr>
        <w:t>报告</w:t>
      </w:r>
    </w:p>
    <w:p w14:paraId="29DCDA4C" w14:textId="77777777" w:rsidR="00736C23" w:rsidRPr="0056019D" w:rsidRDefault="00736C23" w:rsidP="00736C2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</w:rPr>
      </w:pPr>
    </w:p>
    <w:p w14:paraId="18AF6722" w14:textId="77777777" w:rsidR="00736C23" w:rsidRPr="00B72729" w:rsidRDefault="00736C23" w:rsidP="00736C2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72729">
        <w:rPr>
          <w:rFonts w:ascii="Times New Roman" w:eastAsia="黑体" w:hAnsi="Times New Roman" w:hint="eastAsia"/>
          <w:sz w:val="32"/>
        </w:rPr>
        <w:t>一、学院</w:t>
      </w:r>
      <w:r w:rsidR="0056019D" w:rsidRPr="00B72729">
        <w:rPr>
          <w:rFonts w:ascii="Times New Roman" w:eastAsia="黑体" w:hAnsi="Times New Roman" w:hint="eastAsia"/>
          <w:sz w:val="32"/>
        </w:rPr>
        <w:t>自查</w:t>
      </w:r>
      <w:r w:rsidR="00AC673E" w:rsidRPr="00B72729">
        <w:rPr>
          <w:rFonts w:ascii="Times New Roman" w:eastAsia="黑体" w:hAnsi="Times New Roman" w:hint="eastAsia"/>
          <w:sz w:val="32"/>
        </w:rPr>
        <w:t>工作实施情况</w:t>
      </w:r>
    </w:p>
    <w:p w14:paraId="1C144ECF" w14:textId="77777777" w:rsidR="00736C23" w:rsidRPr="00B72729" w:rsidRDefault="00CD7501" w:rsidP="00736C2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72729">
        <w:rPr>
          <w:rFonts w:ascii="Times New Roman" w:eastAsia="仿宋_GB2312" w:hAnsi="Times New Roman" w:hint="eastAsia"/>
          <w:sz w:val="32"/>
        </w:rPr>
        <w:t>（组织情况、</w:t>
      </w:r>
      <w:r w:rsidR="0056019D" w:rsidRPr="00B72729">
        <w:rPr>
          <w:rFonts w:ascii="Times New Roman" w:eastAsia="仿宋_GB2312" w:hAnsi="Times New Roman" w:hint="eastAsia"/>
          <w:sz w:val="32"/>
        </w:rPr>
        <w:t>自查范围、工作完成情况</w:t>
      </w:r>
      <w:r w:rsidRPr="00B72729">
        <w:rPr>
          <w:rFonts w:ascii="Times New Roman" w:eastAsia="仿宋_GB2312" w:hAnsi="Times New Roman" w:hint="eastAsia"/>
          <w:sz w:val="32"/>
        </w:rPr>
        <w:t>）</w:t>
      </w:r>
    </w:p>
    <w:p w14:paraId="52200B4D" w14:textId="77777777" w:rsidR="00CD7501" w:rsidRPr="00B72729" w:rsidRDefault="00CD7501" w:rsidP="00CD750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72729">
        <w:rPr>
          <w:rFonts w:ascii="Times New Roman" w:eastAsia="黑体" w:hAnsi="Times New Roman" w:hint="eastAsia"/>
          <w:sz w:val="32"/>
        </w:rPr>
        <w:t>二、学院</w:t>
      </w:r>
      <w:r w:rsidR="0007497B" w:rsidRPr="00B72729">
        <w:rPr>
          <w:rFonts w:ascii="Times New Roman" w:eastAsia="黑体" w:hAnsi="Times New Roman" w:hint="eastAsia"/>
          <w:sz w:val="32"/>
        </w:rPr>
        <w:t>资产清查</w:t>
      </w:r>
      <w:r w:rsidR="0056019D" w:rsidRPr="00B72729">
        <w:rPr>
          <w:rFonts w:ascii="Times New Roman" w:eastAsia="黑体" w:hAnsi="Times New Roman" w:hint="eastAsia"/>
          <w:sz w:val="32"/>
        </w:rPr>
        <w:t>结果</w:t>
      </w:r>
    </w:p>
    <w:p w14:paraId="325E7A57" w14:textId="77777777" w:rsidR="00AC673E" w:rsidRPr="00B72729" w:rsidRDefault="0056019D" w:rsidP="00CD750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72729">
        <w:rPr>
          <w:rFonts w:ascii="Times New Roman" w:eastAsia="仿宋_GB2312" w:hAnsi="Times New Roman" w:hint="eastAsia"/>
          <w:sz w:val="32"/>
        </w:rPr>
        <w:t>1</w:t>
      </w:r>
      <w:r w:rsidRPr="00B72729">
        <w:rPr>
          <w:rFonts w:ascii="Times New Roman" w:eastAsia="仿宋_GB2312" w:hAnsi="Times New Roman"/>
          <w:sz w:val="32"/>
        </w:rPr>
        <w:t>.</w:t>
      </w:r>
      <w:r w:rsidR="008624CC" w:rsidRPr="00B72729">
        <w:rPr>
          <w:rFonts w:ascii="Times New Roman" w:eastAsia="仿宋_GB2312" w:hAnsi="Times New Roman" w:hint="eastAsia"/>
          <w:sz w:val="32"/>
        </w:rPr>
        <w:t>资产</w:t>
      </w:r>
      <w:r w:rsidR="00AC673E" w:rsidRPr="00B72729">
        <w:rPr>
          <w:rFonts w:ascii="Times New Roman" w:eastAsia="仿宋_GB2312" w:hAnsi="Times New Roman" w:hint="eastAsia"/>
          <w:sz w:val="32"/>
        </w:rPr>
        <w:t>账目统计</w:t>
      </w:r>
    </w:p>
    <w:p w14:paraId="6D882EA0" w14:textId="34F97EB3" w:rsidR="0056019D" w:rsidRPr="00B72729" w:rsidRDefault="0007497B" w:rsidP="00CD750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72729">
        <w:rPr>
          <w:rFonts w:ascii="Times New Roman" w:eastAsia="仿宋_GB2312" w:hAnsi="Times New Roman" w:hint="eastAsia"/>
          <w:sz w:val="32"/>
        </w:rPr>
        <w:t>通过清查</w:t>
      </w:r>
      <w:r w:rsidR="003B44A4" w:rsidRPr="00B72729">
        <w:rPr>
          <w:rFonts w:ascii="Times New Roman" w:eastAsia="仿宋_GB2312" w:hAnsi="Times New Roman" w:hint="eastAsia"/>
          <w:sz w:val="32"/>
        </w:rPr>
        <w:t>本学院</w:t>
      </w:r>
      <w:r w:rsidR="003B44A4" w:rsidRPr="00B72729">
        <w:rPr>
          <w:rFonts w:ascii="Times New Roman" w:eastAsia="仿宋_GB2312" w:hAnsi="Times New Roman" w:hint="eastAsia"/>
          <w:sz w:val="32"/>
        </w:rPr>
        <w:t>2022</w:t>
      </w:r>
      <w:r w:rsidR="003B44A4" w:rsidRPr="00B72729">
        <w:rPr>
          <w:rFonts w:ascii="Times New Roman" w:eastAsia="仿宋_GB2312" w:hAnsi="Times New Roman" w:hint="eastAsia"/>
          <w:sz w:val="32"/>
        </w:rPr>
        <w:t>年</w:t>
      </w:r>
      <w:r w:rsidR="009135C9">
        <w:rPr>
          <w:rFonts w:ascii="Times New Roman" w:eastAsia="仿宋_GB2312" w:hAnsi="Times New Roman"/>
          <w:sz w:val="32"/>
        </w:rPr>
        <w:t>12</w:t>
      </w:r>
      <w:r w:rsidR="003B44A4" w:rsidRPr="00B72729">
        <w:rPr>
          <w:rFonts w:ascii="Times New Roman" w:eastAsia="仿宋_GB2312" w:hAnsi="Times New Roman" w:hint="eastAsia"/>
          <w:sz w:val="32"/>
        </w:rPr>
        <w:t>月</w:t>
      </w:r>
      <w:r w:rsidR="009135C9">
        <w:rPr>
          <w:rFonts w:ascii="Times New Roman" w:eastAsia="仿宋_GB2312" w:hAnsi="Times New Roman" w:hint="eastAsia"/>
          <w:sz w:val="32"/>
        </w:rPr>
        <w:t>3</w:t>
      </w:r>
      <w:r w:rsidR="003B44A4" w:rsidRPr="00B72729">
        <w:rPr>
          <w:rFonts w:ascii="Times New Roman" w:eastAsia="仿宋_GB2312" w:hAnsi="Times New Roman" w:hint="eastAsia"/>
          <w:sz w:val="32"/>
        </w:rPr>
        <w:t>1</w:t>
      </w:r>
      <w:r w:rsidRPr="00B72729">
        <w:rPr>
          <w:rFonts w:ascii="Times New Roman" w:eastAsia="仿宋_GB2312" w:hAnsi="Times New Roman" w:hint="eastAsia"/>
          <w:sz w:val="32"/>
        </w:rPr>
        <w:t>日前在固定资产系统入账的仪器设备和家具类资产</w:t>
      </w:r>
      <w:r w:rsidR="003B44A4" w:rsidRPr="00B72729">
        <w:rPr>
          <w:rFonts w:ascii="Times New Roman" w:eastAsia="仿宋_GB2312" w:hAnsi="Times New Roman" w:hint="eastAsia"/>
          <w:sz w:val="32"/>
        </w:rPr>
        <w:t>，本学院核对资产总数为</w:t>
      </w:r>
      <w:r w:rsidR="003B44A4" w:rsidRPr="00B72729">
        <w:rPr>
          <w:rFonts w:ascii="Times New Roman" w:eastAsia="仿宋_GB2312" w:hAnsi="Times New Roman" w:hint="eastAsia"/>
          <w:sz w:val="32"/>
        </w:rPr>
        <w:t xml:space="preserve">  </w:t>
      </w:r>
      <w:r w:rsidR="003B44A4" w:rsidRPr="00B72729">
        <w:rPr>
          <w:rFonts w:ascii="Times New Roman" w:eastAsia="仿宋_GB2312" w:hAnsi="Times New Roman" w:hint="eastAsia"/>
          <w:sz w:val="32"/>
        </w:rPr>
        <w:t>台套，总值</w:t>
      </w:r>
      <w:r w:rsidR="003B44A4" w:rsidRPr="00B72729">
        <w:rPr>
          <w:rFonts w:ascii="Times New Roman" w:eastAsia="仿宋_GB2312" w:hAnsi="Times New Roman" w:hint="eastAsia"/>
          <w:sz w:val="32"/>
        </w:rPr>
        <w:t xml:space="preserve">   </w:t>
      </w:r>
      <w:r w:rsidR="003B44A4" w:rsidRPr="00B72729">
        <w:rPr>
          <w:rFonts w:ascii="Times New Roman" w:eastAsia="仿宋_GB2312" w:hAnsi="Times New Roman" w:hint="eastAsia"/>
          <w:sz w:val="32"/>
        </w:rPr>
        <w:t>万元，其中设备共计</w:t>
      </w:r>
      <w:r w:rsidR="003B44A4" w:rsidRPr="00B72729">
        <w:rPr>
          <w:rFonts w:ascii="Times New Roman" w:eastAsia="仿宋_GB2312" w:hAnsi="Times New Roman" w:hint="eastAsia"/>
          <w:sz w:val="32"/>
        </w:rPr>
        <w:t xml:space="preserve">  </w:t>
      </w:r>
      <w:r w:rsidR="003B44A4" w:rsidRPr="00B72729">
        <w:rPr>
          <w:rFonts w:ascii="Times New Roman" w:eastAsia="仿宋_GB2312" w:hAnsi="Times New Roman" w:hint="eastAsia"/>
          <w:sz w:val="32"/>
        </w:rPr>
        <w:t>台套，总值</w:t>
      </w:r>
      <w:r w:rsidR="003B44A4" w:rsidRPr="00B72729">
        <w:rPr>
          <w:rFonts w:ascii="Times New Roman" w:eastAsia="仿宋_GB2312" w:hAnsi="Times New Roman" w:hint="eastAsia"/>
          <w:sz w:val="32"/>
        </w:rPr>
        <w:t xml:space="preserve">  </w:t>
      </w:r>
      <w:r w:rsidR="003B44A4" w:rsidRPr="00B72729">
        <w:rPr>
          <w:rFonts w:ascii="Times New Roman" w:eastAsia="仿宋_GB2312" w:hAnsi="Times New Roman"/>
          <w:sz w:val="32"/>
        </w:rPr>
        <w:t xml:space="preserve"> </w:t>
      </w:r>
      <w:r w:rsidR="003B44A4" w:rsidRPr="00B72729">
        <w:rPr>
          <w:rFonts w:ascii="Times New Roman" w:eastAsia="仿宋_GB2312" w:hAnsi="Times New Roman" w:hint="eastAsia"/>
          <w:sz w:val="32"/>
        </w:rPr>
        <w:t>万元；家具共计</w:t>
      </w:r>
      <w:r w:rsidR="003B44A4" w:rsidRPr="00B72729">
        <w:rPr>
          <w:rFonts w:ascii="Times New Roman" w:eastAsia="仿宋_GB2312" w:hAnsi="Times New Roman" w:hint="eastAsia"/>
          <w:sz w:val="32"/>
        </w:rPr>
        <w:t xml:space="preserve">  </w:t>
      </w:r>
      <w:r w:rsidR="003B44A4" w:rsidRPr="00B72729">
        <w:rPr>
          <w:rFonts w:ascii="Times New Roman" w:eastAsia="仿宋_GB2312" w:hAnsi="Times New Roman" w:hint="eastAsia"/>
          <w:sz w:val="32"/>
        </w:rPr>
        <w:t>台套，总值</w:t>
      </w:r>
      <w:r w:rsidR="003B44A4" w:rsidRPr="00B72729">
        <w:rPr>
          <w:rFonts w:ascii="Times New Roman" w:eastAsia="仿宋_GB2312" w:hAnsi="Times New Roman" w:hint="eastAsia"/>
          <w:sz w:val="32"/>
        </w:rPr>
        <w:t xml:space="preserve">   </w:t>
      </w:r>
      <w:r w:rsidR="003B44A4" w:rsidRPr="00B72729">
        <w:rPr>
          <w:rFonts w:ascii="Times New Roman" w:eastAsia="仿宋_GB2312" w:hAnsi="Times New Roman" w:hint="eastAsia"/>
          <w:sz w:val="32"/>
        </w:rPr>
        <w:t>万元。</w:t>
      </w:r>
    </w:p>
    <w:p w14:paraId="1C7193DB" w14:textId="77777777" w:rsidR="00CD7501" w:rsidRPr="00B72729" w:rsidRDefault="0056019D" w:rsidP="00CD750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72729">
        <w:rPr>
          <w:rFonts w:ascii="Times New Roman" w:eastAsia="仿宋_GB2312" w:hAnsi="Times New Roman" w:hint="eastAsia"/>
          <w:sz w:val="32"/>
        </w:rPr>
        <w:t>2.</w:t>
      </w:r>
      <w:r w:rsidR="00CD7501" w:rsidRPr="00B72729">
        <w:rPr>
          <w:rFonts w:ascii="Times New Roman" w:eastAsia="仿宋_GB2312" w:hAnsi="Times New Roman" w:hint="eastAsia"/>
          <w:sz w:val="32"/>
        </w:rPr>
        <w:t>资产</w:t>
      </w:r>
      <w:r w:rsidR="008624CC" w:rsidRPr="00B72729">
        <w:rPr>
          <w:rFonts w:ascii="Times New Roman" w:eastAsia="仿宋_GB2312" w:hAnsi="Times New Roman" w:hint="eastAsia"/>
          <w:sz w:val="32"/>
        </w:rPr>
        <w:t>调整</w:t>
      </w:r>
      <w:r w:rsidR="00CD7501" w:rsidRPr="00B72729">
        <w:rPr>
          <w:rFonts w:ascii="Times New Roman" w:eastAsia="仿宋_GB2312" w:hAnsi="Times New Roman" w:hint="eastAsia"/>
          <w:sz w:val="32"/>
        </w:rPr>
        <w:t>情况</w:t>
      </w:r>
    </w:p>
    <w:p w14:paraId="4C420968" w14:textId="77777777" w:rsidR="003B44A4" w:rsidRPr="00B72729" w:rsidRDefault="003B44A4" w:rsidP="008624C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72729">
        <w:rPr>
          <w:rFonts w:ascii="Times New Roman" w:eastAsia="仿宋_GB2312" w:hAnsi="Times New Roman" w:hint="eastAsia"/>
          <w:sz w:val="32"/>
        </w:rPr>
        <w:t>（</w:t>
      </w:r>
      <w:r w:rsidR="008624CC" w:rsidRPr="00B72729">
        <w:rPr>
          <w:rFonts w:ascii="Times New Roman" w:eastAsia="仿宋_GB2312" w:hAnsi="Times New Roman" w:hint="eastAsia"/>
          <w:sz w:val="32"/>
        </w:rPr>
        <w:t>实际负责人及存放地点等与系统台账不符情况统计、主要原因说明、台账更新完成情况、标签粘贴完成情况</w:t>
      </w:r>
      <w:r w:rsidRPr="00B72729">
        <w:rPr>
          <w:rFonts w:ascii="Times New Roman" w:eastAsia="仿宋_GB2312" w:hAnsi="Times New Roman" w:hint="eastAsia"/>
          <w:sz w:val="32"/>
        </w:rPr>
        <w:t>）</w:t>
      </w:r>
    </w:p>
    <w:p w14:paraId="1C6FB440" w14:textId="77777777" w:rsidR="00AC673E" w:rsidRPr="00B72729" w:rsidRDefault="0056019D" w:rsidP="00AC673E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72729">
        <w:rPr>
          <w:rFonts w:ascii="Times New Roman" w:eastAsia="仿宋_GB2312" w:hAnsi="Times New Roman" w:hint="eastAsia"/>
          <w:sz w:val="32"/>
        </w:rPr>
        <w:t>3.</w:t>
      </w:r>
      <w:r w:rsidR="00AC673E" w:rsidRPr="00B72729">
        <w:rPr>
          <w:rFonts w:ascii="Times New Roman" w:eastAsia="仿宋_GB2312" w:hAnsi="Times New Roman" w:hint="eastAsia"/>
          <w:sz w:val="32"/>
        </w:rPr>
        <w:t>资产盘亏情况</w:t>
      </w:r>
    </w:p>
    <w:p w14:paraId="0462AA16" w14:textId="77777777" w:rsidR="008624CC" w:rsidRPr="00B72729" w:rsidRDefault="008624CC" w:rsidP="00AC673E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72729">
        <w:rPr>
          <w:rFonts w:ascii="Times New Roman" w:eastAsia="仿宋_GB2312" w:hAnsi="Times New Roman" w:hint="eastAsia"/>
          <w:sz w:val="32"/>
        </w:rPr>
        <w:t>（仪器设备和家具丢失情况统计、主要原因说明、盘亏情况统计）</w:t>
      </w:r>
    </w:p>
    <w:p w14:paraId="5823AF42" w14:textId="77777777" w:rsidR="00736C23" w:rsidRPr="00B72729" w:rsidRDefault="00CD7501" w:rsidP="00CD7501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</w:rPr>
      </w:pPr>
      <w:r w:rsidRPr="00B72729">
        <w:rPr>
          <w:rFonts w:ascii="Times New Roman" w:eastAsia="黑体" w:hAnsi="Times New Roman" w:hint="eastAsia"/>
          <w:sz w:val="32"/>
        </w:rPr>
        <w:t>三、整改情况</w:t>
      </w:r>
    </w:p>
    <w:p w14:paraId="6C0769B0" w14:textId="77777777" w:rsidR="00AC673E" w:rsidRPr="00B72729" w:rsidRDefault="000A05BF" w:rsidP="000A05BF">
      <w:pPr>
        <w:rPr>
          <w:rFonts w:ascii="Times New Roman" w:eastAsia="创艺简标宋" w:hAnsi="Times New Roman"/>
          <w:sz w:val="44"/>
        </w:rPr>
      </w:pPr>
      <w:r w:rsidRPr="00B72729">
        <w:rPr>
          <w:rFonts w:ascii="Times New Roman" w:eastAsia="仿宋_GB2312" w:hAnsi="Times New Roman" w:hint="eastAsia"/>
          <w:sz w:val="32"/>
        </w:rPr>
        <w:t>（整改项、纠正措施、完成情况，如无整改项可写“无”）</w:t>
      </w:r>
    </w:p>
    <w:p w14:paraId="736E88A9" w14:textId="77777777" w:rsidR="00736C23" w:rsidRPr="00B72729" w:rsidRDefault="00AC673E" w:rsidP="00AC673E">
      <w:pPr>
        <w:jc w:val="right"/>
        <w:rPr>
          <w:rFonts w:ascii="Times New Roman" w:eastAsia="仿宋_GB2312" w:hAnsi="Times New Roman"/>
          <w:sz w:val="32"/>
        </w:rPr>
      </w:pPr>
      <w:r w:rsidRPr="00B72729">
        <w:rPr>
          <w:rFonts w:ascii="Times New Roman" w:eastAsia="仿宋_GB2312" w:hAnsi="Times New Roman"/>
          <w:sz w:val="32"/>
        </w:rPr>
        <w:t>xx</w:t>
      </w:r>
      <w:r w:rsidRPr="00B72729">
        <w:rPr>
          <w:rFonts w:ascii="Times New Roman" w:eastAsia="仿宋_GB2312" w:hAnsi="Times New Roman" w:hint="eastAsia"/>
          <w:sz w:val="32"/>
        </w:rPr>
        <w:t>学院</w:t>
      </w:r>
    </w:p>
    <w:p w14:paraId="727DA1D2" w14:textId="23C53177" w:rsidR="00AC673E" w:rsidRPr="00B72729" w:rsidRDefault="00AC673E" w:rsidP="00AC673E">
      <w:pPr>
        <w:wordWrap w:val="0"/>
        <w:jc w:val="right"/>
        <w:rPr>
          <w:rFonts w:ascii="Times New Roman" w:eastAsia="仿宋_GB2312" w:hAnsi="Times New Roman"/>
          <w:sz w:val="32"/>
        </w:rPr>
      </w:pPr>
      <w:r w:rsidRPr="00B72729">
        <w:rPr>
          <w:rFonts w:ascii="Times New Roman" w:eastAsia="仿宋_GB2312" w:hAnsi="Times New Roman" w:hint="eastAsia"/>
          <w:sz w:val="32"/>
        </w:rPr>
        <w:t>202</w:t>
      </w:r>
      <w:r w:rsidR="009135C9">
        <w:rPr>
          <w:rFonts w:ascii="Times New Roman" w:eastAsia="仿宋_GB2312" w:hAnsi="Times New Roman"/>
          <w:sz w:val="32"/>
        </w:rPr>
        <w:t>3</w:t>
      </w:r>
      <w:r w:rsidRPr="00B72729">
        <w:rPr>
          <w:rFonts w:ascii="Times New Roman" w:eastAsia="仿宋_GB2312" w:hAnsi="Times New Roman" w:hint="eastAsia"/>
          <w:sz w:val="32"/>
        </w:rPr>
        <w:t>年</w:t>
      </w:r>
      <w:r w:rsidRPr="00B72729">
        <w:rPr>
          <w:rFonts w:ascii="Times New Roman" w:eastAsia="仿宋_GB2312" w:hAnsi="Times New Roman" w:hint="eastAsia"/>
          <w:sz w:val="32"/>
        </w:rPr>
        <w:t xml:space="preserve"> </w:t>
      </w:r>
      <w:r w:rsidR="0056019D" w:rsidRPr="00B72729">
        <w:rPr>
          <w:rFonts w:ascii="Times New Roman" w:eastAsia="仿宋_GB2312" w:hAnsi="Times New Roman"/>
          <w:sz w:val="32"/>
        </w:rPr>
        <w:t xml:space="preserve"> </w:t>
      </w:r>
      <w:r w:rsidRPr="00B72729">
        <w:rPr>
          <w:rFonts w:ascii="Times New Roman" w:eastAsia="仿宋_GB2312" w:hAnsi="Times New Roman" w:hint="eastAsia"/>
          <w:sz w:val="32"/>
        </w:rPr>
        <w:t>月</w:t>
      </w:r>
      <w:r w:rsidRPr="00B72729">
        <w:rPr>
          <w:rFonts w:ascii="Times New Roman" w:eastAsia="仿宋_GB2312" w:hAnsi="Times New Roman" w:hint="eastAsia"/>
          <w:sz w:val="32"/>
        </w:rPr>
        <w:t xml:space="preserve">  </w:t>
      </w:r>
      <w:r w:rsidRPr="00B72729">
        <w:rPr>
          <w:rFonts w:ascii="Times New Roman" w:eastAsia="仿宋_GB2312" w:hAnsi="Times New Roman" w:hint="eastAsia"/>
          <w:sz w:val="32"/>
        </w:rPr>
        <w:t>日</w:t>
      </w:r>
    </w:p>
    <w:p w14:paraId="58B5DAD1" w14:textId="77777777" w:rsidR="00D067A0" w:rsidRPr="00B72729" w:rsidRDefault="00D067A0">
      <w:pPr>
        <w:rPr>
          <w:rFonts w:ascii="Times New Roman" w:hAnsi="Times New Roman"/>
        </w:rPr>
      </w:pPr>
    </w:p>
    <w:sectPr w:rsidR="00D067A0" w:rsidRPr="00B72729">
      <w:footerReference w:type="default" r:id="rId6"/>
      <w:pgSz w:w="11906" w:h="16838"/>
      <w:pgMar w:top="1814" w:right="1701" w:bottom="158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319D" w14:textId="77777777" w:rsidR="0008057D" w:rsidRDefault="0008057D" w:rsidP="00736C23">
      <w:r>
        <w:separator/>
      </w:r>
    </w:p>
  </w:endnote>
  <w:endnote w:type="continuationSeparator" w:id="0">
    <w:p w14:paraId="2F2F1575" w14:textId="77777777" w:rsidR="0008057D" w:rsidRDefault="0008057D" w:rsidP="0073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创艺简标宋">
    <w:altName w:val="Yu Gothic"/>
    <w:charset w:val="86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8FBF" w14:textId="77777777" w:rsidR="00381981" w:rsidRDefault="006E0CA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BC0CC" wp14:editId="78304D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00C41A8" w14:textId="77777777" w:rsidR="00381981" w:rsidRDefault="006E0CA1">
                          <w:pPr>
                            <w:snapToGrid w:val="0"/>
                            <w:rPr>
                              <w:rFonts w:eastAsia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7497B" w:rsidRPr="0007497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BC0CC" id="_x0000_t202" coordsize="21600,21600" o:spt="202" path="m,l,21600r21600,l21600,xe">
              <v:stroke joinstyle="miter"/>
              <v:path gradientshapeok="t" o:connecttype="rect"/>
            </v:shapetype>
            <v:shape id="文本框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C78Vl7YBAABH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14:paraId="700C41A8" w14:textId="77777777" w:rsidR="00381981" w:rsidRDefault="006E0CA1">
                    <w:pPr>
                      <w:snapToGrid w:val="0"/>
                      <w:rPr>
                        <w:rFonts w:eastAsia="宋体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07497B" w:rsidRPr="0007497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36DE" w14:textId="77777777" w:rsidR="0008057D" w:rsidRDefault="0008057D" w:rsidP="00736C23">
      <w:r>
        <w:separator/>
      </w:r>
    </w:p>
  </w:footnote>
  <w:footnote w:type="continuationSeparator" w:id="0">
    <w:p w14:paraId="7F21038E" w14:textId="77777777" w:rsidR="0008057D" w:rsidRDefault="0008057D" w:rsidP="00736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4E"/>
    <w:rsid w:val="0007497B"/>
    <w:rsid w:val="0008057D"/>
    <w:rsid w:val="000A05BF"/>
    <w:rsid w:val="0036304E"/>
    <w:rsid w:val="003B44A4"/>
    <w:rsid w:val="0056019D"/>
    <w:rsid w:val="006E0CA1"/>
    <w:rsid w:val="00736C23"/>
    <w:rsid w:val="007F69F0"/>
    <w:rsid w:val="008624CC"/>
    <w:rsid w:val="009135C9"/>
    <w:rsid w:val="00AC34FC"/>
    <w:rsid w:val="00AC673E"/>
    <w:rsid w:val="00B57E76"/>
    <w:rsid w:val="00B72729"/>
    <w:rsid w:val="00CD7501"/>
    <w:rsid w:val="00D067A0"/>
    <w:rsid w:val="00D94F86"/>
    <w:rsid w:val="00DE0599"/>
    <w:rsid w:val="00E1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D9A9E"/>
  <w15:chartTrackingRefBased/>
  <w15:docId w15:val="{B2882BBE-D972-4A10-84A1-6DC4EB51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23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E059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DE0599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E0599"/>
    <w:rPr>
      <w:b/>
      <w:bCs/>
    </w:rPr>
  </w:style>
  <w:style w:type="paragraph" w:styleId="a4">
    <w:name w:val="header"/>
    <w:basedOn w:val="a"/>
    <w:link w:val="a5"/>
    <w:uiPriority w:val="99"/>
    <w:unhideWhenUsed/>
    <w:rsid w:val="00736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6C23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736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6C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张扬</dc:creator>
  <cp:keywords/>
  <dc:description/>
  <cp:lastModifiedBy>刘 人天</cp:lastModifiedBy>
  <cp:revision>10</cp:revision>
  <dcterms:created xsi:type="dcterms:W3CDTF">2022-04-27T12:00:00Z</dcterms:created>
  <dcterms:modified xsi:type="dcterms:W3CDTF">2023-09-05T00:29:00Z</dcterms:modified>
</cp:coreProperties>
</file>